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376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E2F7C1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CONCESSÃO DE RECESSO DE ESTÁGIO</w:t>
      </w:r>
    </w:p>
    <w:p w14:paraId="5A478DB0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138C68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E21BC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ESCLARECIMENTOS LEGAIS</w:t>
      </w:r>
    </w:p>
    <w:p w14:paraId="4E610CBA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3216D4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concedido recesso de estágio conforme Art. 13 da Lei nº 11.788/2008:</w:t>
      </w:r>
    </w:p>
    <w:p w14:paraId="28A2CC5C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86BD51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198260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ESTAGIÁRIO (A)</w:t>
      </w:r>
    </w:p>
    <w:p w14:paraId="51AB6E52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42AA3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Nome: </w:t>
      </w:r>
      <w:r>
        <w:rPr>
          <w:rStyle w:val="TextodoEspaoReservado"/>
        </w:rPr>
        <w:t>Clique aqui para digitar texto.</w:t>
      </w:r>
    </w:p>
    <w:p w14:paraId="72D489CD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76E77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15A1C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</w:t>
      </w:r>
    </w:p>
    <w:p w14:paraId="5EEBFAE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053ED2" w14:textId="0B8FA423" w:rsidR="000E116B" w:rsidRDefault="00573DBF">
      <w:pPr>
        <w:autoSpaceDE w:val="0"/>
        <w:spacing w:after="0" w:line="240" w:lineRule="auto"/>
        <w:rPr>
          <w:rStyle w:val="TextodoEspaoReservado"/>
        </w:rPr>
      </w:pPr>
      <w:r>
        <w:rPr>
          <w:rFonts w:ascii="Arial" w:hAnsi="Arial" w:cs="Arial"/>
          <w:sz w:val="20"/>
          <w:szCs w:val="20"/>
        </w:rPr>
        <w:t xml:space="preserve">UNIDADE CONCEDENTE: </w:t>
      </w:r>
      <w:r>
        <w:rPr>
          <w:rStyle w:val="TextodoEspaoReservado"/>
        </w:rPr>
        <w:t>Clique aqui para digitar texto.</w:t>
      </w:r>
    </w:p>
    <w:p w14:paraId="20987E66" w14:textId="77777777" w:rsidR="00632641" w:rsidRDefault="00632641">
      <w:pPr>
        <w:autoSpaceDE w:val="0"/>
        <w:spacing w:after="0" w:line="240" w:lineRule="auto"/>
      </w:pPr>
    </w:p>
    <w:p w14:paraId="4A47BC08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CNPJ: </w:t>
      </w:r>
      <w:r>
        <w:rPr>
          <w:rStyle w:val="TextodoEspaoReservado"/>
        </w:rPr>
        <w:t>Clique aqui para digitar texto.</w:t>
      </w:r>
    </w:p>
    <w:p w14:paraId="3D054C2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477ECA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4D7C035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Tendo o (a) ESTAGIÁRIO (a) direito a recesso, que será remunerado nos casos em que o estágio possuir bolsa ou outra forma de contraprestação, levamos ao seu conhecimento que este será concedido conforme abaixo:</w:t>
      </w:r>
    </w:p>
    <w:p w14:paraId="23F58D45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E3945A4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1798D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Período de Estágio: </w:t>
      </w:r>
      <w:r>
        <w:rPr>
          <w:rStyle w:val="TextodoEspaoReservado"/>
        </w:rPr>
        <w:t>Clique aqui para digitar texto.</w:t>
      </w:r>
    </w:p>
    <w:p w14:paraId="0310C8F4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F9EAFE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Período de Gozo: </w:t>
      </w:r>
      <w:r>
        <w:rPr>
          <w:rStyle w:val="TextodoEspaoReservado"/>
        </w:rPr>
        <w:t>Clique aqui para digitar texto.</w:t>
      </w:r>
    </w:p>
    <w:p w14:paraId="4FB8EE83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A2F913" w14:textId="77777777" w:rsidR="000E116B" w:rsidRDefault="00573DBF">
      <w:pPr>
        <w:autoSpaceDE w:val="0"/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Nº de dias Concedidos: </w:t>
      </w:r>
      <w:r>
        <w:rPr>
          <w:rStyle w:val="TextodoEspaoReservado"/>
        </w:rPr>
        <w:t>Clique aqui para digitar texto.</w:t>
      </w:r>
    </w:p>
    <w:p w14:paraId="7B3A0D70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228316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0BD782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TERMO DE COMPROMISSO</w:t>
      </w:r>
    </w:p>
    <w:p w14:paraId="51575B16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4E3210" w14:textId="77777777" w:rsidR="000E116B" w:rsidRDefault="000E116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E345D7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Estou ciente de que, na hipótese de infringir tal compromisso, a UNIDADE CONCEDENTE poderá rescindir imediatamente o contrato de estágio.</w:t>
      </w:r>
    </w:p>
    <w:p w14:paraId="4AFAFB2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9C11B8" w14:textId="77777777" w:rsidR="00632641" w:rsidRDefault="00632641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821443" w14:textId="1535E4ED" w:rsidR="000E116B" w:rsidRDefault="00573DBF">
      <w:pPr>
        <w:autoSpaceDE w:val="0"/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Data:  </w:t>
      </w:r>
      <w:r>
        <w:rPr>
          <w:rStyle w:val="TextodoEspaoReservado"/>
        </w:rPr>
        <w:t>Clique aqui para digitar texto.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14:paraId="2E5002F1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8D9EA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0C7B55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E43FB9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6D7FDD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CF0B18" w14:textId="77777777" w:rsidR="000E116B" w:rsidRDefault="000E116B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E947F8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1E7AF46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Estágiário</w:t>
      </w:r>
      <w:proofErr w:type="spellEnd"/>
      <w:r>
        <w:rPr>
          <w:rFonts w:ascii="Arial" w:hAnsi="Arial" w:cs="Arial"/>
          <w:sz w:val="20"/>
          <w:szCs w:val="20"/>
        </w:rPr>
        <w:t xml:space="preserve"> (a)</w:t>
      </w:r>
    </w:p>
    <w:p w14:paraId="6DFEB7D5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DF4ADB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47A3BB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60ED31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782360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F20B04" w14:textId="77777777" w:rsidR="000E116B" w:rsidRDefault="000E116B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9D7D16" w14:textId="77777777" w:rsidR="000E116B" w:rsidRDefault="00573DB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77D4664B" w14:textId="77777777" w:rsidR="000E116B" w:rsidRDefault="00573DBF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>Unidade Concedente</w:t>
      </w:r>
    </w:p>
    <w:sectPr w:rsidR="000E116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C49D" w14:textId="77777777" w:rsidR="00FD4F7B" w:rsidRDefault="00FD4F7B">
      <w:pPr>
        <w:spacing w:after="0" w:line="240" w:lineRule="auto"/>
      </w:pPr>
      <w:r>
        <w:separator/>
      </w:r>
    </w:p>
  </w:endnote>
  <w:endnote w:type="continuationSeparator" w:id="0">
    <w:p w14:paraId="67166F95" w14:textId="77777777" w:rsidR="00FD4F7B" w:rsidRDefault="00FD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4D39" w14:textId="77777777" w:rsidR="00CB70E0" w:rsidRDefault="00573DB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D3AC8" wp14:editId="33D4F2F5">
              <wp:simplePos x="0" y="0"/>
              <wp:positionH relativeFrom="page">
                <wp:posOffset>417789</wp:posOffset>
              </wp:positionH>
              <wp:positionV relativeFrom="page">
                <wp:posOffset>10130729</wp:posOffset>
              </wp:positionV>
              <wp:extent cx="6694779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477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974DA" w14:textId="77777777" w:rsidR="00CB70E0" w:rsidRDefault="00FD4F7B">
                          <w:pPr>
                            <w:widowControl w:val="0"/>
                            <w:autoSpaceDE w:val="0"/>
                            <w:spacing w:after="0" w:line="240" w:lineRule="auto"/>
                            <w:ind w:right="-2775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D3A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.9pt;margin-top:797.7pt;width:527.1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" filled="f" stroked="f">
              <v:textbox style="mso-fit-shape-to-text:t" inset="0,0,0,0">
                <w:txbxContent>
                  <w:p w14:paraId="0B7974DA" w14:textId="77777777" w:rsidR="00CB70E0" w:rsidRDefault="00FD4F7B">
                    <w:pPr>
                      <w:widowControl w:val="0"/>
                      <w:autoSpaceDE w:val="0"/>
                      <w:spacing w:after="0" w:line="240" w:lineRule="auto"/>
                      <w:ind w:right="-2775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E128" w14:textId="77777777" w:rsidR="00FD4F7B" w:rsidRDefault="00FD4F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7C271" w14:textId="77777777" w:rsidR="00FD4F7B" w:rsidRDefault="00FD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D1A6" w14:textId="2347732C" w:rsidR="00CB70E0" w:rsidRDefault="005D323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7DC508" wp14:editId="11F42470">
          <wp:extent cx="1647324" cy="5048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63" cy="50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48979" w14:textId="77777777" w:rsidR="00CB70E0" w:rsidRDefault="00FD4F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6B"/>
    <w:rsid w:val="000E116B"/>
    <w:rsid w:val="00573DBF"/>
    <w:rsid w:val="005D323A"/>
    <w:rsid w:val="00632641"/>
    <w:rsid w:val="00821962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3385"/>
  <w15:docId w15:val="{53454EA6-4EAF-4121-9468-0F9B9133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ind w:left="720" w:hanging="36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spacing w:after="0" w:line="360" w:lineRule="auto"/>
      <w:ind w:firstLine="709"/>
      <w:jc w:val="both"/>
    </w:pPr>
    <w:rPr>
      <w:rFonts w:ascii="Cambria" w:eastAsia="Times New Roman" w:hAnsi="Cambria"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Cs/>
      <w:spacing w:val="15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de Oliveira Galvagni</dc:creator>
  <cp:lastModifiedBy>ANA CAROLINA SCHIEFLER WOHLKE</cp:lastModifiedBy>
  <cp:revision>3</cp:revision>
  <dcterms:created xsi:type="dcterms:W3CDTF">2019-10-16T13:04:00Z</dcterms:created>
  <dcterms:modified xsi:type="dcterms:W3CDTF">2019-10-16T13:05:00Z</dcterms:modified>
</cp:coreProperties>
</file>